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F" w:rsidRPr="00F61E72" w:rsidRDefault="00323E4F" w:rsidP="00486426">
      <w:pPr>
        <w:spacing w:after="0" w:line="240" w:lineRule="auto"/>
        <w:ind w:left="1418"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15512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23E4F" w:rsidRPr="00486426" w:rsidRDefault="009F4067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323E4F"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Углеродовского городского поселения</w:t>
      </w: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Красносулинского района</w:t>
      </w:r>
    </w:p>
    <w:p w:rsidR="00323E4F" w:rsidRPr="00486426" w:rsidRDefault="00323E4F" w:rsidP="00486426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Ростовской области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right="170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8642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Постановление</w:t>
      </w: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23E4F" w:rsidRPr="00486426" w:rsidRDefault="001F2782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30</w:t>
      </w:r>
      <w:r w:rsidR="00694BEF" w:rsidRPr="001F2782">
        <w:rPr>
          <w:rFonts w:ascii="Times New Roman CYR" w:hAnsi="Times New Roman CYR" w:cs="Times New Roman CYR"/>
          <w:sz w:val="28"/>
          <w:szCs w:val="28"/>
          <w:lang w:eastAsia="ru-RU"/>
        </w:rPr>
        <w:t>.12</w:t>
      </w:r>
      <w:r w:rsidR="00323E4F" w:rsidRPr="001F27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.2014                                           № </w:t>
      </w:r>
      <w:r w:rsidR="00155122" w:rsidRPr="001F278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150</w:t>
      </w:r>
      <w:r w:rsidR="00323E4F" w:rsidRPr="0048642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</w:t>
      </w:r>
      <w:r w:rsidR="00323E4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     </w:t>
      </w:r>
      <w:r w:rsidR="00323E4F" w:rsidRPr="00486426">
        <w:rPr>
          <w:rFonts w:ascii="Times New Roman CYR" w:hAnsi="Times New Roman CYR" w:cs="Times New Roman CYR"/>
          <w:sz w:val="28"/>
          <w:szCs w:val="28"/>
          <w:lang w:eastAsia="ru-RU"/>
        </w:rPr>
        <w:t>п. Углеродовский</w:t>
      </w:r>
    </w:p>
    <w:p w:rsidR="00323E4F" w:rsidRPr="00486426" w:rsidRDefault="00323E4F" w:rsidP="00486426">
      <w:pPr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  внесении изменений в п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</w:p>
    <w:p w:rsidR="0091537C" w:rsidRPr="0091537C" w:rsidRDefault="0091537C" w:rsidP="009153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Администрации Углеродовского</w:t>
      </w:r>
    </w:p>
    <w:p w:rsidR="0091537C" w:rsidRDefault="0091537C" w:rsidP="0091537C">
      <w:pPr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городского поселения </w:t>
      </w:r>
      <w:r w:rsidR="00323E4F"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323E4F" w:rsidRPr="00486426" w:rsidRDefault="00323E4F" w:rsidP="00486426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Pr="0091537C" w:rsidRDefault="0091537C" w:rsidP="009153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537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 депутатов Углеродовского городско</w:t>
      </w:r>
      <w:r w:rsidR="00D4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поселения от 25</w:t>
      </w:r>
      <w:r w:rsidR="0069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15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.2014 № </w:t>
      </w:r>
      <w:r w:rsidR="00D4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Собрания депутатов Углеродовского городского поселения от 26.12.2013     № 41 «О бюджете Углеродовского городского  поселения Красносулинского района на 2014 год и на плановый период 2015 и 2016 годов»,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руководствуясь  ст. 30 Устава муниципального образования «</w:t>
      </w: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Pr="00915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Администрация </w:t>
      </w:r>
      <w:r w:rsidRPr="009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694BE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323E4F" w:rsidRPr="00486426" w:rsidRDefault="0091537C" w:rsidP="00486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E4F" w:rsidRPr="00486426" w:rsidRDefault="00323E4F" w:rsidP="004864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323E4F" w:rsidRPr="00486426" w:rsidRDefault="00323E4F" w:rsidP="00486426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 </w:t>
      </w:r>
      <w:r w:rsidRPr="0048642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323E4F" w:rsidRPr="00486426" w:rsidRDefault="00323E4F" w:rsidP="004864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94BE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2. Настоящее постановление подлежит обнародованию на информационных стендах поселения.</w:t>
      </w:r>
    </w:p>
    <w:p w:rsidR="00323E4F" w:rsidRPr="00486426" w:rsidRDefault="00694BE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23E4F"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23E4F" w:rsidRPr="0048642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23E4F"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23E4F" w:rsidRPr="00486426" w:rsidRDefault="00323E4F" w:rsidP="00486426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Default="0091537C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Default="0091537C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7C" w:rsidRDefault="0091537C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323E4F" w:rsidRPr="00486426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 поселения                                                      Е.П. </w:t>
      </w:r>
      <w:proofErr w:type="spellStart"/>
      <w:r w:rsidRPr="00486426">
        <w:rPr>
          <w:rFonts w:ascii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323E4F" w:rsidRPr="00486426" w:rsidRDefault="00323E4F" w:rsidP="00486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lang w:eastAsia="ru-RU"/>
        </w:rPr>
        <w:br w:type="page"/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323E4F" w:rsidRPr="00486426" w:rsidRDefault="00323E4F" w:rsidP="00486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23E4F" w:rsidRPr="00486426" w:rsidRDefault="00323E4F" w:rsidP="004864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323E4F" w:rsidRPr="00486426" w:rsidRDefault="00D472EF" w:rsidP="0048642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F278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F27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694BEF" w:rsidRPr="001F2782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155122" w:rsidRPr="001F2782">
        <w:rPr>
          <w:rFonts w:ascii="Times New Roman" w:hAnsi="Times New Roman" w:cs="Times New Roman"/>
          <w:sz w:val="28"/>
          <w:szCs w:val="28"/>
          <w:lang w:eastAsia="ru-RU"/>
        </w:rPr>
        <w:t xml:space="preserve">.2014 </w:t>
      </w:r>
      <w:r w:rsidR="001F2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122" w:rsidRPr="001F278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F2782">
        <w:rPr>
          <w:rFonts w:ascii="Times New Roman" w:hAnsi="Times New Roman" w:cs="Times New Roman"/>
          <w:sz w:val="28"/>
          <w:szCs w:val="28"/>
          <w:lang w:eastAsia="ru-RU"/>
        </w:rPr>
        <w:t xml:space="preserve"> 150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C04F66" w:rsidRDefault="00323E4F" w:rsidP="00C04F6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323E4F" w:rsidRDefault="00323E4F" w:rsidP="00C04F66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C04F66">
        <w:rPr>
          <w:rFonts w:ascii="Times New Roman" w:hAnsi="Times New Roman" w:cs="Times New Roman"/>
          <w:kern w:val="32"/>
          <w:sz w:val="28"/>
          <w:szCs w:val="28"/>
        </w:rPr>
        <w:t>вносимые в приложение к постановлению Администрации</w:t>
      </w:r>
      <w:r w:rsidR="00155122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Углеродовского городского поселения от 24.10.2013 №</w:t>
      </w:r>
      <w:r w:rsidR="00F564B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8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4 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323E4F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1.Раздел паспорта «Ресурсное обеспечение муниципальной программы» изложить в редакции:</w:t>
      </w:r>
    </w:p>
    <w:p w:rsidR="00323E4F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496"/>
        <w:gridCol w:w="7101"/>
      </w:tblGrid>
      <w:tr w:rsidR="00323E4F" w:rsidRPr="001C7DF0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637A07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7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637A07" w:rsidRDefault="00323E4F" w:rsidP="0045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323E4F" w:rsidRPr="00637A07" w:rsidRDefault="00323E4F" w:rsidP="0045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637A07" w:rsidRDefault="00323E4F" w:rsidP="0045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9C19EC" w:rsidRDefault="00323E4F" w:rsidP="00454C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6621,4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323E4F" w:rsidRPr="009C19EC" w:rsidRDefault="00D472E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–    1167,2</w:t>
            </w:r>
            <w:r w:rsidR="00323E4F"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    89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   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2017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D472E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323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="00323E4F"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D472E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–   </w:t>
            </w:r>
            <w:r w:rsidR="00323E4F"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="00323E4F"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рублей.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29,0 тыс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6173,3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— 89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1,7  тыс. рублей; 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323E4F" w:rsidRPr="009C19EC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 тыс. рублей</w:t>
            </w:r>
            <w:proofErr w:type="gramStart"/>
            <w:r w:rsidRPr="009C1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323E4F" w:rsidRPr="00637A07" w:rsidRDefault="00323E4F" w:rsidP="0045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59271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927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Раздел 4. «Информация по ресурсному обеспечению  муниципальной программы» 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изложить в редакции</w:t>
      </w:r>
      <w:r w:rsidRPr="00592715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323E4F" w:rsidRPr="009C19EC" w:rsidRDefault="00323E4F" w:rsidP="0059271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 w:rsidR="00586497">
        <w:rPr>
          <w:rFonts w:ascii="Times New Roman" w:hAnsi="Times New Roman" w:cs="Times New Roman"/>
          <w:sz w:val="28"/>
          <w:szCs w:val="28"/>
          <w:lang w:eastAsia="ru-RU"/>
        </w:rPr>
        <w:t>6621,4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2014 году –    1167,2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–     89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1,7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–    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   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 году –    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–   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рублей.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eastAsia="ru-RU"/>
        </w:rPr>
        <w:t>419,1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>— 29,0 тыс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еления— 6173,3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— 89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1,7  тыс. рублей; 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—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586497" w:rsidRPr="009C19EC" w:rsidRDefault="00586497" w:rsidP="00586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 тыс. рублей;</w:t>
      </w:r>
    </w:p>
    <w:p w:rsidR="00586497" w:rsidRPr="009C19EC" w:rsidRDefault="00586497" w:rsidP="0058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hAnsi="Times New Roman" w:cs="Times New Roman"/>
          <w:sz w:val="28"/>
          <w:szCs w:val="28"/>
          <w:lang w:eastAsia="ru-RU"/>
        </w:rPr>
        <w:t>,5 тыс. рублей</w:t>
      </w:r>
      <w:proofErr w:type="gramStart"/>
      <w:r w:rsidRPr="009C19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23E4F" w:rsidRPr="00592715" w:rsidRDefault="00323E4F" w:rsidP="00592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3E4F" w:rsidRPr="00993E11" w:rsidRDefault="00323E4F" w:rsidP="0099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592715" w:rsidRDefault="00323E4F" w:rsidP="00592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В подпрограмме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 муниципальной программы</w:t>
      </w:r>
      <w:r w:rsidR="00155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715">
        <w:rPr>
          <w:rFonts w:ascii="Times New Roman" w:hAnsi="Times New Roman" w:cs="Times New Roman"/>
          <w:kern w:val="32"/>
          <w:sz w:val="28"/>
          <w:szCs w:val="28"/>
        </w:rPr>
        <w:t>«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592715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592715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редакции:</w:t>
      </w:r>
    </w:p>
    <w:p w:rsidR="00323E4F" w:rsidRPr="00486426" w:rsidRDefault="00323E4F" w:rsidP="00486426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323E4F" w:rsidRPr="001C7DF0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323E4F" w:rsidRPr="0049001F" w:rsidRDefault="00D472E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4985,3</w:t>
            </w:r>
            <w:r w:rsidR="00323E4F"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году–  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459,6</w:t>
            </w:r>
            <w:r w:rsidRPr="00BE3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 738,2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 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757,5 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  тыс. рублей</w:t>
            </w:r>
            <w:proofErr w:type="gramStart"/>
            <w:r w:rsidRPr="004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23E4F" w:rsidRPr="00486426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Pr="00486426" w:rsidRDefault="00323E4F" w:rsidP="0048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592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04F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323E4F" w:rsidRPr="0049001F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«</w:t>
      </w:r>
      <w:r w:rsidRPr="0049001F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Общий объ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ем финансирования под</w:t>
      </w:r>
      <w:r w:rsidRPr="0049001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программы за счет средств бюджета поселения  </w:t>
      </w:r>
      <w:r w:rsidRPr="00D472EF">
        <w:rPr>
          <w:rFonts w:ascii="Times New Roman" w:hAnsi="Times New Roman" w:cs="Times New Roman"/>
          <w:kern w:val="2"/>
          <w:sz w:val="28"/>
          <w:szCs w:val="28"/>
          <w:lang w:eastAsia="ru-RU"/>
        </w:rPr>
        <w:t>–</w:t>
      </w:r>
      <w:r w:rsidR="00D472EF" w:rsidRPr="00D472EF">
        <w:rPr>
          <w:rFonts w:ascii="Times New Roman" w:hAnsi="Times New Roman" w:cs="Times New Roman"/>
          <w:sz w:val="28"/>
          <w:szCs w:val="28"/>
          <w:lang w:eastAsia="ru-RU"/>
        </w:rPr>
        <w:t>4985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году–  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459,6</w:t>
      </w:r>
      <w:r w:rsidRPr="00BE3817">
        <w:rPr>
          <w:rFonts w:ascii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в 2015 году –  738,2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–  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рублей;</w:t>
      </w:r>
    </w:p>
    <w:p w:rsidR="00323E4F" w:rsidRPr="00486426" w:rsidRDefault="00323E4F" w:rsidP="0059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757,5 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E4F" w:rsidRPr="001B0055" w:rsidRDefault="00323E4F" w:rsidP="001B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57,5  тыс. рублей</w:t>
      </w:r>
      <w:proofErr w:type="gramStart"/>
      <w:r w:rsidRPr="0048642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23E4F" w:rsidRDefault="00323E4F" w:rsidP="00486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3E4F" w:rsidRDefault="00323E4F" w:rsidP="001B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E3032">
        <w:rPr>
          <w:rFonts w:ascii="Times New Roman" w:hAnsi="Times New Roman" w:cs="Times New Roman"/>
          <w:sz w:val="28"/>
          <w:szCs w:val="28"/>
          <w:lang w:eastAsia="ru-RU"/>
        </w:rPr>
        <w:t>В подпрограмме «Благоустройство территории  Углеродовского городского поселения» муниципальной программы раздел паспорта «Ресурсное обеспечение подпрограммы»  изложить в следующей редакции:</w:t>
      </w:r>
    </w:p>
    <w:p w:rsidR="00323E4F" w:rsidRPr="00C80944" w:rsidRDefault="00323E4F" w:rsidP="001B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Ind w:w="-55" w:type="dxa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323E4F" w:rsidRPr="001C7DF0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3E4F" w:rsidRPr="0049001F" w:rsidRDefault="00323E4F" w:rsidP="004864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редств бюджета поселения  -</w:t>
            </w:r>
            <w:r w:rsidRP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1180,1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P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15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3,5 тыс. рублей;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– 155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23E4F" w:rsidRPr="0049001F" w:rsidRDefault="00323E4F" w:rsidP="004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Pr="0049001F" w:rsidRDefault="00323E4F" w:rsidP="00C80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323E4F" w:rsidRPr="0049001F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«Общий объем финансирования подпрограммы за счет 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редств бюджета поселения  -</w:t>
      </w:r>
      <w:r w:rsidRPr="00D472EF">
        <w:rPr>
          <w:rFonts w:ascii="Times New Roman" w:hAnsi="Times New Roman" w:cs="Times New Roman"/>
          <w:sz w:val="28"/>
          <w:szCs w:val="28"/>
          <w:lang w:eastAsia="ru-RU"/>
        </w:rPr>
        <w:t>1180,1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– </w:t>
      </w:r>
      <w:r w:rsidRPr="00D472EF">
        <w:rPr>
          <w:rFonts w:ascii="Times New Roman" w:hAnsi="Times New Roman" w:cs="Times New Roman"/>
          <w:sz w:val="28"/>
          <w:szCs w:val="28"/>
          <w:lang w:eastAsia="ru-RU"/>
        </w:rPr>
        <w:t>251,6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– 15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3,5 тыс. рублей;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2017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2018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 – 155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49001F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23E4F" w:rsidRPr="0049001F" w:rsidRDefault="00323E4F" w:rsidP="0048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C80944">
      <w:pPr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5. В паспорте  подпрограммы ««Развитие жилищно-коммунального хозяйства Углеродовского городского поселения»  муниципальной программы раздел паспорта «Ресурсное обеспечение подпрограммы»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E4F" w:rsidRPr="0049001F" w:rsidRDefault="00323E4F" w:rsidP="00C80944">
      <w:pPr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323E4F" w:rsidRPr="001C7DF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49001F" w:rsidRDefault="00323E4F" w:rsidP="00417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E4F" w:rsidRPr="0049001F" w:rsidRDefault="00323E4F" w:rsidP="004173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– 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2015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–      0,0 тыс. рублей.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средств бюджета  района— 29,0 тыс. рублей, в том числе по годам: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</w:t>
            </w:r>
            <w:r w:rsidRP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поселения— </w:t>
            </w:r>
            <w:r w:rsidR="00D472EF" w:rsidRP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D47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рублей; 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2017 году –-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2018 году –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23E4F" w:rsidRPr="0049001F" w:rsidRDefault="00323E4F" w:rsidP="0041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  <w:proofErr w:type="gramStart"/>
            <w:r w:rsidRPr="004900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23E4F" w:rsidRPr="0049001F" w:rsidRDefault="00323E4F" w:rsidP="00417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E4F" w:rsidRPr="0049001F" w:rsidRDefault="00323E4F" w:rsidP="00417345">
      <w:pPr>
        <w:widowControl w:val="0"/>
        <w:tabs>
          <w:tab w:val="left" w:pos="114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23E4F" w:rsidRPr="0049001F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323E4F" w:rsidRPr="0049001F" w:rsidRDefault="00323E4F" w:rsidP="00417345">
      <w:pPr>
        <w:snapToGri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реализацию  подп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 всего составляет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2014 году – 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2015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2016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2017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2018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2019 году –  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2020 году –      0,0 тыс. рублей.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–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рублей.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 района— 29,0 тыс. рублей, в том числе по годам: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7,9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— </w:t>
      </w:r>
      <w:r w:rsidR="00D472EF">
        <w:rPr>
          <w:rFonts w:ascii="Times New Roman" w:hAnsi="Times New Roman" w:cs="Times New Roman"/>
          <w:sz w:val="28"/>
          <w:szCs w:val="28"/>
          <w:lang w:eastAsia="ru-RU"/>
        </w:rPr>
        <w:t>7,9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0,0 тыс. рублей; 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–-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2018 году –    </w:t>
      </w:r>
      <w:r w:rsidR="00694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–    </w:t>
      </w:r>
      <w:r w:rsidR="00694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:rsidR="00323E4F" w:rsidRPr="0049001F" w:rsidRDefault="00323E4F" w:rsidP="008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-   </w:t>
      </w:r>
      <w:r w:rsidR="00694B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hAnsi="Times New Roman" w:cs="Times New Roman"/>
          <w:sz w:val="28"/>
          <w:szCs w:val="28"/>
          <w:lang w:eastAsia="ru-RU"/>
        </w:rPr>
        <w:t>0,0 тыс. рублей</w:t>
      </w:r>
      <w:proofErr w:type="gramStart"/>
      <w:r w:rsidRPr="0049001F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23E4F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17345" w:rsidRDefault="00323E4F" w:rsidP="004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BE3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323E4F" w:rsidRDefault="00323E4F" w:rsidP="000E5B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0E5BA0" w:rsidRDefault="00323E4F" w:rsidP="000E5BA0">
      <w:pPr>
        <w:rPr>
          <w:rFonts w:ascii="Times New Roman" w:hAnsi="Times New Roman" w:cs="Times New Roman"/>
          <w:sz w:val="28"/>
          <w:szCs w:val="28"/>
          <w:lang w:eastAsia="ru-RU"/>
        </w:rPr>
        <w:sectPr w:rsidR="00323E4F" w:rsidRPr="000E5BA0" w:rsidSect="006B1EAB">
          <w:footerReference w:type="default" r:id="rId9"/>
          <w:pgSz w:w="11906" w:h="16838" w:code="9"/>
          <w:pgMar w:top="993" w:right="567" w:bottom="993" w:left="1134" w:header="0" w:footer="397" w:gutter="0"/>
          <w:cols w:space="708"/>
          <w:docGrid w:linePitch="360"/>
        </w:sectPr>
      </w:pPr>
    </w:p>
    <w:p w:rsidR="00323E4F" w:rsidRPr="00486426" w:rsidRDefault="00323E4F" w:rsidP="00880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323E4F" w:rsidRPr="00486426" w:rsidRDefault="00323E4F" w:rsidP="00880C24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323E4F" w:rsidRPr="001C7DF0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323E4F" w:rsidRPr="001C7DF0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323E4F" w:rsidRPr="001C7DF0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86426" w:rsidRDefault="00323E4F" w:rsidP="00486426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323E4F" w:rsidRPr="001C7DF0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880C24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Углеродовского </w:t>
            </w:r>
            <w:proofErr w:type="spellStart"/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городскогопоселения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ind w:right="-103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8F2B01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E4F" w:rsidRPr="0049001F" w:rsidRDefault="00323E4F" w:rsidP="00486426">
            <w:pPr>
              <w:spacing w:after="0" w:line="240" w:lineRule="auto"/>
              <w:ind w:right="-103"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3E4F" w:rsidRPr="0049001F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0E5BA0">
      <w:pPr>
        <w:tabs>
          <w:tab w:val="left" w:pos="17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       8. </w:t>
      </w:r>
      <w:r w:rsidRPr="00490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323E4F" w:rsidRDefault="00323E4F" w:rsidP="000E5B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0E5BA0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left="893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left="893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ind w:left="893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5C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323E4F" w:rsidRPr="00486426" w:rsidRDefault="00323E4F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323E4F" w:rsidRPr="00486426" w:rsidRDefault="00323E4F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323E4F" w:rsidRPr="001C7DF0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323E4F" w:rsidRPr="001C7DF0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323E4F" w:rsidRPr="00486426" w:rsidRDefault="00323E4F" w:rsidP="0048642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323E4F" w:rsidRPr="001C7DF0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86426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23E4F" w:rsidRPr="001C7DF0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DD7A1F" w:rsidP="0090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DD7A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Default="00323E4F">
            <w:r w:rsidRPr="005368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37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DD7A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DD7A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323E4F" w:rsidP="00DD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6173,3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DD7A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907DE0" w:rsidRDefault="00323E4F" w:rsidP="008F2B01">
            <w:r w:rsidRPr="0090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912,5</w:t>
            </w:r>
          </w:p>
        </w:tc>
      </w:tr>
      <w:tr w:rsidR="00323E4F" w:rsidRPr="001C7DF0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926EF3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DD7A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23E4F" w:rsidRPr="001C7DF0">
        <w:trPr>
          <w:trHeight w:val="38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DD7A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DD7A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DD7A1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4985,3</w:t>
            </w:r>
          </w:p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DD7A1F" w:rsidRDefault="00323E4F" w:rsidP="00DD7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A1F" w:rsidRPr="00DD7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757,5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757,5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757,5 </w:t>
            </w:r>
          </w:p>
        </w:tc>
      </w:tr>
      <w:tr w:rsidR="00323E4F" w:rsidRPr="001C7DF0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323E4F" w:rsidRPr="001C7DF0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926EF3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D7A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155,0 </w:t>
            </w:r>
          </w:p>
        </w:tc>
      </w:tr>
      <w:tr w:rsidR="00323E4F" w:rsidRPr="001C7DF0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926EF3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926EF3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4F" w:rsidRPr="001C7DF0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F" w:rsidRPr="00926EF3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7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4F" w:rsidRPr="000E3B2A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155,0 </w:t>
            </w:r>
          </w:p>
        </w:tc>
      </w:tr>
      <w:tr w:rsidR="00323E4F" w:rsidRPr="001C7DF0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DD7A1F" w:rsidP="004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DD7A1F" w:rsidRDefault="00DD7A1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3E4F" w:rsidRPr="001C7DF0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4F" w:rsidRPr="0049001F" w:rsidRDefault="00323E4F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E4F" w:rsidRPr="0049001F" w:rsidRDefault="00323E4F" w:rsidP="0048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E4F" w:rsidRPr="0049001F" w:rsidRDefault="00323E4F" w:rsidP="004864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E4F" w:rsidRPr="00486426" w:rsidRDefault="00323E4F" w:rsidP="000E5BA0">
      <w:pPr>
        <w:tabs>
          <w:tab w:val="righ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323E4F" w:rsidRPr="00486426" w:rsidSect="006B1EAB">
          <w:footerReference w:type="default" r:id="rId10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49001F">
        <w:rPr>
          <w:rFonts w:ascii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</w:t>
      </w:r>
      <w:r w:rsidRPr="00BE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26E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926EF3">
        <w:rPr>
          <w:rFonts w:ascii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323E4F" w:rsidRDefault="00323E4F"/>
    <w:sectPr w:rsidR="00323E4F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EF" w:rsidRDefault="00D472EF">
      <w:pPr>
        <w:spacing w:after="0" w:line="240" w:lineRule="auto"/>
      </w:pPr>
      <w:r>
        <w:separator/>
      </w:r>
    </w:p>
  </w:endnote>
  <w:endnote w:type="continuationSeparator" w:id="0">
    <w:p w:rsidR="00D472EF" w:rsidRDefault="00D4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EF" w:rsidRDefault="00D472E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F406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EF" w:rsidRDefault="00D472EF" w:rsidP="006B1EAB">
    <w:pPr>
      <w:pStyle w:val="a7"/>
    </w:pPr>
  </w:p>
  <w:p w:rsidR="00D472EF" w:rsidRDefault="00D472EF" w:rsidP="006B1EAB">
    <w:pPr>
      <w:pStyle w:val="a7"/>
    </w:pPr>
  </w:p>
  <w:p w:rsidR="00D472EF" w:rsidRPr="00982A0A" w:rsidRDefault="00D472EF" w:rsidP="006B1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EF" w:rsidRDefault="00D472EF">
      <w:pPr>
        <w:spacing w:after="0" w:line="240" w:lineRule="auto"/>
      </w:pPr>
      <w:r>
        <w:separator/>
      </w:r>
    </w:p>
  </w:footnote>
  <w:footnote w:type="continuationSeparator" w:id="0">
    <w:p w:rsidR="00D472EF" w:rsidRDefault="00D4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2217FD"/>
    <w:multiLevelType w:val="hybridMultilevel"/>
    <w:tmpl w:val="82E05D82"/>
    <w:lvl w:ilvl="0" w:tplc="BD24B28E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D0134"/>
    <w:rsid w:val="000E3B2A"/>
    <w:rsid w:val="000E4929"/>
    <w:rsid w:val="000E5BA0"/>
    <w:rsid w:val="000F147B"/>
    <w:rsid w:val="00106823"/>
    <w:rsid w:val="00120F13"/>
    <w:rsid w:val="00125975"/>
    <w:rsid w:val="00132B74"/>
    <w:rsid w:val="0015202E"/>
    <w:rsid w:val="00155122"/>
    <w:rsid w:val="00155A6C"/>
    <w:rsid w:val="00174861"/>
    <w:rsid w:val="001A53FF"/>
    <w:rsid w:val="001B0055"/>
    <w:rsid w:val="001C64CD"/>
    <w:rsid w:val="001C727E"/>
    <w:rsid w:val="001C7DF0"/>
    <w:rsid w:val="001E6862"/>
    <w:rsid w:val="001F2782"/>
    <w:rsid w:val="0020108C"/>
    <w:rsid w:val="00205341"/>
    <w:rsid w:val="00206F3C"/>
    <w:rsid w:val="00212C51"/>
    <w:rsid w:val="00214AA1"/>
    <w:rsid w:val="00220FA0"/>
    <w:rsid w:val="002304B3"/>
    <w:rsid w:val="0023215F"/>
    <w:rsid w:val="00233C25"/>
    <w:rsid w:val="00253220"/>
    <w:rsid w:val="00261E4F"/>
    <w:rsid w:val="00294953"/>
    <w:rsid w:val="002A7BE1"/>
    <w:rsid w:val="002B3142"/>
    <w:rsid w:val="00303B84"/>
    <w:rsid w:val="003177F6"/>
    <w:rsid w:val="00323E4F"/>
    <w:rsid w:val="00336A40"/>
    <w:rsid w:val="00377787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54CAE"/>
    <w:rsid w:val="00463D7D"/>
    <w:rsid w:val="00473004"/>
    <w:rsid w:val="00474247"/>
    <w:rsid w:val="00486426"/>
    <w:rsid w:val="0049001F"/>
    <w:rsid w:val="004B2EDC"/>
    <w:rsid w:val="004E766B"/>
    <w:rsid w:val="00516A17"/>
    <w:rsid w:val="00521FA3"/>
    <w:rsid w:val="0053686C"/>
    <w:rsid w:val="0054334A"/>
    <w:rsid w:val="005439DF"/>
    <w:rsid w:val="0057035C"/>
    <w:rsid w:val="005744E3"/>
    <w:rsid w:val="00581E03"/>
    <w:rsid w:val="00586497"/>
    <w:rsid w:val="00592715"/>
    <w:rsid w:val="005C1D9F"/>
    <w:rsid w:val="005E37AD"/>
    <w:rsid w:val="006320CD"/>
    <w:rsid w:val="00637A07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94BEF"/>
    <w:rsid w:val="006B1D93"/>
    <w:rsid w:val="006B1EAB"/>
    <w:rsid w:val="006B5205"/>
    <w:rsid w:val="006C6EE5"/>
    <w:rsid w:val="006D5730"/>
    <w:rsid w:val="006D5FE5"/>
    <w:rsid w:val="006D6BC9"/>
    <w:rsid w:val="00717766"/>
    <w:rsid w:val="007230B0"/>
    <w:rsid w:val="00727539"/>
    <w:rsid w:val="0076765D"/>
    <w:rsid w:val="00777031"/>
    <w:rsid w:val="00787A4E"/>
    <w:rsid w:val="00790D53"/>
    <w:rsid w:val="00797F7B"/>
    <w:rsid w:val="007A107F"/>
    <w:rsid w:val="007A3CFC"/>
    <w:rsid w:val="007B486A"/>
    <w:rsid w:val="007E0D73"/>
    <w:rsid w:val="0080121B"/>
    <w:rsid w:val="00801E6C"/>
    <w:rsid w:val="00804153"/>
    <w:rsid w:val="00806B8E"/>
    <w:rsid w:val="00815285"/>
    <w:rsid w:val="00830871"/>
    <w:rsid w:val="00835816"/>
    <w:rsid w:val="00847C90"/>
    <w:rsid w:val="0085087E"/>
    <w:rsid w:val="008666BD"/>
    <w:rsid w:val="00880C24"/>
    <w:rsid w:val="008A5054"/>
    <w:rsid w:val="008C7CC6"/>
    <w:rsid w:val="008D1B4F"/>
    <w:rsid w:val="008D24A9"/>
    <w:rsid w:val="008D67D4"/>
    <w:rsid w:val="008D7440"/>
    <w:rsid w:val="008F2B01"/>
    <w:rsid w:val="009018EC"/>
    <w:rsid w:val="00907DE0"/>
    <w:rsid w:val="0091537C"/>
    <w:rsid w:val="00926EF3"/>
    <w:rsid w:val="0095668F"/>
    <w:rsid w:val="00982A0A"/>
    <w:rsid w:val="00987C46"/>
    <w:rsid w:val="009925BC"/>
    <w:rsid w:val="00993E11"/>
    <w:rsid w:val="009A1771"/>
    <w:rsid w:val="009B3DF6"/>
    <w:rsid w:val="009C19EC"/>
    <w:rsid w:val="009E3032"/>
    <w:rsid w:val="009F4067"/>
    <w:rsid w:val="009F5565"/>
    <w:rsid w:val="009F61A1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7D3F"/>
    <w:rsid w:val="00AF5B2B"/>
    <w:rsid w:val="00AF775F"/>
    <w:rsid w:val="00B1549A"/>
    <w:rsid w:val="00B50584"/>
    <w:rsid w:val="00B74595"/>
    <w:rsid w:val="00B96C65"/>
    <w:rsid w:val="00BB70F5"/>
    <w:rsid w:val="00BC1885"/>
    <w:rsid w:val="00BD50FE"/>
    <w:rsid w:val="00BD6C58"/>
    <w:rsid w:val="00BE3817"/>
    <w:rsid w:val="00C04F66"/>
    <w:rsid w:val="00C33176"/>
    <w:rsid w:val="00C37C48"/>
    <w:rsid w:val="00C514BF"/>
    <w:rsid w:val="00C60CDA"/>
    <w:rsid w:val="00C716B4"/>
    <w:rsid w:val="00C80944"/>
    <w:rsid w:val="00C83FD0"/>
    <w:rsid w:val="00C92B40"/>
    <w:rsid w:val="00CC1F5F"/>
    <w:rsid w:val="00CC5A17"/>
    <w:rsid w:val="00CC6D02"/>
    <w:rsid w:val="00CF210C"/>
    <w:rsid w:val="00CF407F"/>
    <w:rsid w:val="00D375D0"/>
    <w:rsid w:val="00D472EF"/>
    <w:rsid w:val="00D80E0E"/>
    <w:rsid w:val="00D97E50"/>
    <w:rsid w:val="00DA44ED"/>
    <w:rsid w:val="00DC269B"/>
    <w:rsid w:val="00DD7A1F"/>
    <w:rsid w:val="00DF4C89"/>
    <w:rsid w:val="00E02028"/>
    <w:rsid w:val="00E16572"/>
    <w:rsid w:val="00E20334"/>
    <w:rsid w:val="00E3556F"/>
    <w:rsid w:val="00E52A0F"/>
    <w:rsid w:val="00E71B0D"/>
    <w:rsid w:val="00E94DEA"/>
    <w:rsid w:val="00E94E4F"/>
    <w:rsid w:val="00EA2ED5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64BA"/>
    <w:rsid w:val="00F57BA8"/>
    <w:rsid w:val="00F61E72"/>
    <w:rsid w:val="00F74995"/>
    <w:rsid w:val="00F80E42"/>
    <w:rsid w:val="00F83E6E"/>
    <w:rsid w:val="00F900B5"/>
    <w:rsid w:val="00F97BA6"/>
    <w:rsid w:val="00FA3B0A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24A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426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basedOn w:val="a0"/>
    <w:link w:val="3"/>
    <w:uiPriority w:val="99"/>
    <w:locked/>
    <w:rsid w:val="0048642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8642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86426"/>
    <w:rPr>
      <w:rFonts w:ascii="Cambria" w:hAnsi="Cambria" w:cs="Cambria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8642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486426"/>
    <w:rPr>
      <w:rFonts w:ascii="Cambria" w:hAnsi="Cambria" w:cs="Cambria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86426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86426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9"/>
    <w:semiHidden/>
    <w:rsid w:val="00486426"/>
    <w:rPr>
      <w:rFonts w:ascii="Cambria" w:hAnsi="Cambria" w:cs="Cambria"/>
      <w:b/>
      <w:bCs/>
      <w:color w:val="4F81BD"/>
    </w:rPr>
  </w:style>
  <w:style w:type="paragraph" w:styleId="a3">
    <w:name w:val="Body Text"/>
    <w:basedOn w:val="a"/>
    <w:link w:val="a4"/>
    <w:uiPriority w:val="99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8642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486426"/>
  </w:style>
  <w:style w:type="character" w:customStyle="1" w:styleId="HTML">
    <w:name w:val="Стандартный HTML Знак"/>
    <w:link w:val="HTML0"/>
    <w:uiPriority w:val="99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C92B40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uiPriority w:val="99"/>
    <w:locked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semiHidden/>
    <w:rsid w:val="00486426"/>
    <w:pPr>
      <w:spacing w:after="0" w:line="240" w:lineRule="auto"/>
    </w:pPr>
    <w:rPr>
      <w:sz w:val="24"/>
      <w:szCs w:val="24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uiPriority w:val="99"/>
    <w:semiHidden/>
    <w:locked/>
    <w:rsid w:val="00C92B40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uiPriority w:val="99"/>
    <w:locked/>
    <w:rsid w:val="00486426"/>
    <w:rPr>
      <w:lang w:eastAsia="ru-RU"/>
    </w:rPr>
  </w:style>
  <w:style w:type="paragraph" w:styleId="af">
    <w:name w:val="endnote text"/>
    <w:basedOn w:val="a"/>
    <w:link w:val="ae"/>
    <w:uiPriority w:val="99"/>
    <w:semiHidden/>
    <w:rsid w:val="0048642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C92B40"/>
    <w:rPr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uiPriority w:val="99"/>
    <w:locked/>
    <w:rsid w:val="00486426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uiPriority w:val="99"/>
    <w:qFormat/>
    <w:rsid w:val="0048642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uiPriority w:val="99"/>
    <w:locked/>
    <w:rsid w:val="00C92B40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basedOn w:val="a0"/>
    <w:uiPriority w:val="99"/>
    <w:rsid w:val="00486426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uiPriority w:val="99"/>
    <w:locked/>
    <w:rsid w:val="00486426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uiPriority w:val="99"/>
    <w:qFormat/>
    <w:rsid w:val="00486426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1">
    <w:name w:val="Subtitle Char1"/>
    <w:basedOn w:val="a0"/>
    <w:uiPriority w:val="99"/>
    <w:locked/>
    <w:rsid w:val="00C92B40"/>
    <w:rPr>
      <w:rFonts w:ascii="Cambria" w:hAnsi="Cambria" w:cs="Cambria"/>
      <w:sz w:val="24"/>
      <w:szCs w:val="24"/>
      <w:lang w:eastAsia="en-US"/>
    </w:rPr>
  </w:style>
  <w:style w:type="character" w:customStyle="1" w:styleId="14">
    <w:name w:val="Подзаголовок Знак1"/>
    <w:basedOn w:val="a0"/>
    <w:uiPriority w:val="99"/>
    <w:rsid w:val="0048642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uiPriority w:val="99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C92B40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uiPriority w:val="99"/>
    <w:locked/>
    <w:rsid w:val="00486426"/>
    <w:rPr>
      <w:lang w:eastAsia="ru-RU"/>
    </w:rPr>
  </w:style>
  <w:style w:type="paragraph" w:styleId="24">
    <w:name w:val="Body Text Indent 2"/>
    <w:basedOn w:val="a"/>
    <w:link w:val="23"/>
    <w:uiPriority w:val="99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C92B40"/>
    <w:rPr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uiPriority w:val="99"/>
    <w:locked/>
    <w:rsid w:val="00486426"/>
    <w:rPr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rsid w:val="00486426"/>
    <w:pPr>
      <w:spacing w:after="120" w:line="240" w:lineRule="auto"/>
      <w:ind w:left="283"/>
      <w:jc w:val="both"/>
    </w:pPr>
    <w:rPr>
      <w:sz w:val="16"/>
      <w:szCs w:val="16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locked/>
    <w:rsid w:val="00C92B40"/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uiPriority w:val="99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C92B4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C92B4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99"/>
    <w:locked/>
    <w:rsid w:val="00486426"/>
    <w:rPr>
      <w:sz w:val="22"/>
      <w:szCs w:val="22"/>
      <w:lang w:val="ru-RU" w:eastAsia="ru-RU"/>
    </w:rPr>
  </w:style>
  <w:style w:type="paragraph" w:styleId="af9">
    <w:name w:val="No Spacing"/>
    <w:link w:val="af8"/>
    <w:uiPriority w:val="99"/>
    <w:qFormat/>
    <w:rsid w:val="00486426"/>
    <w:rPr>
      <w:rFonts w:cs="Calibri"/>
    </w:rPr>
  </w:style>
  <w:style w:type="character" w:customStyle="1" w:styleId="25">
    <w:name w:val="Цитата 2 Знак"/>
    <w:link w:val="26"/>
    <w:uiPriority w:val="99"/>
    <w:locked/>
    <w:rsid w:val="00486426"/>
    <w:rPr>
      <w:rFonts w:ascii="Calibri" w:hAnsi="Calibri" w:cs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uiPriority w:val="99"/>
    <w:qFormat/>
    <w:rsid w:val="00486426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a0"/>
    <w:link w:val="Quote1"/>
    <w:uiPriority w:val="99"/>
    <w:locked/>
    <w:rsid w:val="00486426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basedOn w:val="a0"/>
    <w:uiPriority w:val="99"/>
    <w:rsid w:val="00486426"/>
    <w:rPr>
      <w:i/>
      <w:iCs/>
      <w:color w:val="000000"/>
    </w:rPr>
  </w:style>
  <w:style w:type="character" w:customStyle="1" w:styleId="afa">
    <w:name w:val="Выделенная цитата Знак"/>
    <w:link w:val="afb"/>
    <w:uiPriority w:val="99"/>
    <w:locked/>
    <w:rsid w:val="00486426"/>
    <w:rPr>
      <w:rFonts w:ascii="Calibri" w:hAnsi="Calibri" w:cs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uiPriority w:val="99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486426"/>
    <w:rPr>
      <w:rFonts w:ascii="Calibri" w:hAnsi="Calibri" w:cs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99"/>
    <w:rsid w:val="00486426"/>
    <w:rPr>
      <w:b/>
      <w:bCs/>
      <w:i/>
      <w:iCs/>
      <w:color w:val="4F81BD"/>
    </w:rPr>
  </w:style>
  <w:style w:type="character" w:styleId="afc">
    <w:name w:val="Hyperlink"/>
    <w:basedOn w:val="a0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486426"/>
  </w:style>
  <w:style w:type="character" w:styleId="afd">
    <w:name w:val="Strong"/>
    <w:basedOn w:val="a0"/>
    <w:uiPriority w:val="99"/>
    <w:qFormat/>
    <w:rsid w:val="00486426"/>
    <w:rPr>
      <w:b/>
      <w:bCs/>
    </w:rPr>
  </w:style>
  <w:style w:type="paragraph" w:styleId="afe">
    <w:name w:val="Normal (Web)"/>
    <w:basedOn w:val="a"/>
    <w:uiPriority w:val="99"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8">
    <w:name w:val="Абзац списка1"/>
    <w:basedOn w:val="a"/>
    <w:uiPriority w:val="99"/>
    <w:rsid w:val="00486426"/>
    <w:pPr>
      <w:ind w:left="720"/>
    </w:pPr>
  </w:style>
  <w:style w:type="paragraph" w:customStyle="1" w:styleId="Default">
    <w:name w:val="Default"/>
    <w:uiPriority w:val="99"/>
    <w:rsid w:val="004864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864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0">
    <w:name w:val="Текст Знак"/>
    <w:link w:val="aff1"/>
    <w:uiPriority w:val="99"/>
    <w:locked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uiPriority w:val="99"/>
    <w:rsid w:val="0048642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1">
    <w:name w:val="Plain Text Char1"/>
    <w:basedOn w:val="a0"/>
    <w:uiPriority w:val="99"/>
    <w:semiHidden/>
    <w:locked/>
    <w:rsid w:val="00C92B40"/>
    <w:rPr>
      <w:rFonts w:ascii="Courier New" w:hAnsi="Courier New" w:cs="Courier New"/>
      <w:sz w:val="20"/>
      <w:szCs w:val="20"/>
      <w:lang w:eastAsia="en-US"/>
    </w:rPr>
  </w:style>
  <w:style w:type="character" w:customStyle="1" w:styleId="19">
    <w:name w:val="Текст Знак1"/>
    <w:basedOn w:val="a0"/>
    <w:uiPriority w:val="99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4864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аблицы (моноширинный)"/>
    <w:basedOn w:val="a"/>
    <w:next w:val="a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99"/>
    <w:qFormat/>
    <w:rsid w:val="00486426"/>
    <w:pPr>
      <w:suppressAutoHyphens/>
      <w:ind w:left="720"/>
    </w:pPr>
    <w:rPr>
      <w:rFonts w:eastAsia="Times New Roman"/>
      <w:lang w:eastAsia="ar-SA"/>
    </w:rPr>
  </w:style>
  <w:style w:type="paragraph" w:customStyle="1" w:styleId="213">
    <w:name w:val="Основной текст 21"/>
    <w:basedOn w:val="a"/>
    <w:uiPriority w:val="99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auto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99"/>
    <w:rsid w:val="004864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4864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486426"/>
    <w:rPr>
      <w:rFonts w:ascii="Courier New" w:hAnsi="Courier New" w:cs="Courier New"/>
      <w:sz w:val="22"/>
      <w:szCs w:val="22"/>
      <w:lang w:eastAsia="ru-RU"/>
    </w:rPr>
  </w:style>
  <w:style w:type="paragraph" w:customStyle="1" w:styleId="Quote1">
    <w:name w:val="Quote1"/>
    <w:basedOn w:val="a"/>
    <w:next w:val="a"/>
    <w:link w:val="QuoteChar"/>
    <w:uiPriority w:val="99"/>
    <w:rsid w:val="00486426"/>
    <w:rPr>
      <w:i/>
      <w:iCs/>
      <w:color w:val="000000"/>
      <w:sz w:val="20"/>
      <w:szCs w:val="20"/>
      <w:lang w:eastAsia="ru-RU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4864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6A2C-0FBD-4689-8DA7-92F897E0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14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2015-01-19T10:31:00Z</cp:lastPrinted>
  <dcterms:created xsi:type="dcterms:W3CDTF">2014-06-30T09:29:00Z</dcterms:created>
  <dcterms:modified xsi:type="dcterms:W3CDTF">2015-01-19T10:31:00Z</dcterms:modified>
</cp:coreProperties>
</file>